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ПРОЕКТ</w:t>
      </w:r>
    </w:p>
    <w:p w:rsidR="00260407" w:rsidRPr="00260407" w:rsidRDefault="00260407" w:rsidP="00260407">
      <w:pPr>
        <w:pStyle w:val="ConsPlusTitle"/>
        <w:jc w:val="right"/>
        <w:rPr>
          <w:rFonts w:ascii="Times New Roman" w:hAnsi="Times New Roman" w:cs="Times New Roman"/>
          <w:b w:val="0"/>
          <w:bCs/>
          <w:sz w:val="28"/>
          <w:szCs w:val="28"/>
        </w:rPr>
      </w:pP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Приложение № 1</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УТВЕРЖДЕН</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Постановлением администрации</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 xml:space="preserve">МО «Токсовское городское поселение» </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 xml:space="preserve">Всеволожского муниципального района </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Ленинградской области _________ №___</w:t>
      </w:r>
    </w:p>
    <w:p w:rsidR="00260407" w:rsidRPr="00260407" w:rsidRDefault="00260407" w:rsidP="00260407">
      <w:pPr>
        <w:pStyle w:val="ConsPlusTitle"/>
        <w:jc w:val="right"/>
        <w:rPr>
          <w:rFonts w:ascii="Times New Roman" w:hAnsi="Times New Roman" w:cs="Times New Roman"/>
          <w:b w:val="0"/>
          <w:bCs/>
          <w:sz w:val="28"/>
          <w:szCs w:val="28"/>
        </w:rPr>
      </w:pPr>
    </w:p>
    <w:p w:rsidR="00260407" w:rsidRDefault="00260407" w:rsidP="00260407">
      <w:pPr>
        <w:pStyle w:val="ConsPlusNormal"/>
        <w:jc w:val="center"/>
        <w:rPr>
          <w:rFonts w:ascii="Times New Roman" w:eastAsia="Calibri" w:hAnsi="Times New Roman" w:cs="Times New Roman"/>
          <w:sz w:val="28"/>
          <w:szCs w:val="28"/>
          <w:lang w:eastAsia="en-US"/>
        </w:rPr>
      </w:pPr>
      <w:r w:rsidRPr="00260407">
        <w:rPr>
          <w:rFonts w:ascii="Times New Roman" w:eastAsia="Calibri" w:hAnsi="Times New Roman" w:cs="Times New Roman"/>
          <w:sz w:val="28"/>
          <w:szCs w:val="28"/>
          <w:lang w:eastAsia="en-US"/>
        </w:rPr>
        <w:t xml:space="preserve">Административный регламент </w:t>
      </w:r>
      <w:r>
        <w:rPr>
          <w:rFonts w:ascii="Times New Roman" w:eastAsia="Calibri" w:hAnsi="Times New Roman" w:cs="Times New Roman"/>
          <w:sz w:val="28"/>
          <w:szCs w:val="28"/>
          <w:lang w:eastAsia="en-US"/>
        </w:rPr>
        <w:t xml:space="preserve">МО </w:t>
      </w:r>
      <w:r w:rsidRPr="00260407">
        <w:rPr>
          <w:rFonts w:ascii="Times New Roman" w:eastAsia="Calibri" w:hAnsi="Times New Roman" w:cs="Times New Roman"/>
          <w:sz w:val="28"/>
          <w:szCs w:val="28"/>
          <w:lang w:eastAsia="en-US"/>
        </w:rPr>
        <w:t xml:space="preserve"> «Токсовское городское поселение» </w:t>
      </w:r>
    </w:p>
    <w:p w:rsidR="00D8580E" w:rsidRDefault="00260407" w:rsidP="00260407">
      <w:pPr>
        <w:pStyle w:val="ConsPlusNormal"/>
        <w:jc w:val="center"/>
        <w:rPr>
          <w:rFonts w:ascii="Times New Roman" w:eastAsia="Calibri" w:hAnsi="Times New Roman" w:cs="Times New Roman"/>
          <w:sz w:val="28"/>
          <w:szCs w:val="28"/>
          <w:lang w:eastAsia="en-US"/>
        </w:rPr>
      </w:pPr>
      <w:r w:rsidRPr="00260407">
        <w:rPr>
          <w:rFonts w:ascii="Times New Roman" w:eastAsia="Calibri" w:hAnsi="Times New Roman" w:cs="Times New Roman"/>
          <w:sz w:val="28"/>
          <w:szCs w:val="28"/>
          <w:lang w:eastAsia="en-US"/>
        </w:rPr>
        <w:t xml:space="preserve">«Выдача разрешений на использование земель или земельного участка, </w:t>
      </w:r>
      <w:r>
        <w:rPr>
          <w:rFonts w:ascii="Times New Roman" w:eastAsia="Calibri" w:hAnsi="Times New Roman" w:cs="Times New Roman"/>
          <w:sz w:val="28"/>
          <w:szCs w:val="28"/>
          <w:lang w:eastAsia="en-US"/>
        </w:rPr>
        <w:br/>
      </w:r>
      <w:r w:rsidRPr="00260407">
        <w:rPr>
          <w:rFonts w:ascii="Times New Roman" w:eastAsia="Calibri" w:hAnsi="Times New Roman" w:cs="Times New Roman"/>
          <w:sz w:val="28"/>
          <w:szCs w:val="28"/>
          <w:lang w:eastAsia="en-US"/>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260407" w:rsidRPr="006257DB" w:rsidRDefault="00260407" w:rsidP="00260407">
      <w:pPr>
        <w:pStyle w:val="ConsPlusNormal"/>
        <w:jc w:val="center"/>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6257D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6257DB">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260407">
        <w:rPr>
          <w:rFonts w:ascii="Times New Roman" w:hAnsi="Times New Roman" w:cs="Times New Roman"/>
          <w:sz w:val="28"/>
          <w:szCs w:val="28"/>
        </w:rPr>
        <w:t>Администрацией МО</w:t>
      </w:r>
      <w:r w:rsidRPr="001357FF">
        <w:rPr>
          <w:rFonts w:ascii="Times New Roman" w:hAnsi="Times New Roman" w:cs="Times New Roman"/>
          <w:sz w:val="28"/>
          <w:szCs w:val="28"/>
        </w:rPr>
        <w:t xml:space="preserve"> «</w:t>
      </w:r>
      <w:r w:rsidR="00260407">
        <w:rPr>
          <w:rFonts w:ascii="Times New Roman" w:hAnsi="Times New Roman" w:cs="Times New Roman"/>
          <w:sz w:val="28"/>
          <w:szCs w:val="28"/>
        </w:rPr>
        <w:t>Токсовское городское поселение</w:t>
      </w:r>
      <w:r w:rsidRPr="001357FF">
        <w:rPr>
          <w:rFonts w:ascii="Times New Roman" w:hAnsi="Times New Roman" w:cs="Times New Roman"/>
          <w:sz w:val="28"/>
          <w:szCs w:val="28"/>
        </w:rPr>
        <w:t>»</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r w:rsidR="00D500EE">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295291" w:rsidRDefault="002A1FA5" w:rsidP="002A1F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773CE4">
        <w:rPr>
          <w:rFonts w:ascii="Times New Roman" w:eastAsia="Calibri" w:hAnsi="Times New Roman" w:cs="Times New Roman"/>
          <w:sz w:val="28"/>
          <w:szCs w:val="28"/>
        </w:rPr>
        <w:t>отдел земельно-имущественных отношений</w:t>
      </w:r>
      <w:r w:rsidRPr="00295291">
        <w:rPr>
          <w:rFonts w:ascii="Times New Roman" w:eastAsia="Calibri" w:hAnsi="Times New Roman" w:cs="Times New Roman"/>
          <w:sz w:val="28"/>
          <w:szCs w:val="28"/>
        </w:rPr>
        <w:t>;</w:t>
      </w:r>
    </w:p>
    <w:p w:rsidR="002A1FA5"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926B80"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260407" w:rsidRPr="00260407">
        <w:t xml:space="preserve"> </w:t>
      </w:r>
      <w:r w:rsidR="00260407" w:rsidRPr="00260407">
        <w:rPr>
          <w:rFonts w:ascii="Times New Roman" w:eastAsia="Calibri" w:hAnsi="Times New Roman" w:cs="Times New Roman"/>
          <w:sz w:val="28"/>
          <w:szCs w:val="28"/>
        </w:rPr>
        <w:t>www.toksovo-lo.ru</w:t>
      </w:r>
      <w:r w:rsidRPr="00295291">
        <w:rPr>
          <w:rFonts w:ascii="Times New Roman" w:eastAsia="Calibri" w:hAnsi="Times New Roman" w:cs="Times New Roman"/>
          <w:sz w:val="28"/>
          <w:szCs w:val="28"/>
        </w:rPr>
        <w:t>.</w:t>
      </w: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60407">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отдела </w:t>
      </w:r>
      <w:r w:rsidR="00260407" w:rsidRPr="00260407">
        <w:rPr>
          <w:rFonts w:ascii="Times New Roman" w:eastAsia="Calibri" w:hAnsi="Times New Roman" w:cs="Times New Roman"/>
          <w:sz w:val="28"/>
          <w:szCs w:val="28"/>
        </w:rPr>
        <w:t>8 (81370) 56-365, 8 (81370) 43-236, 8 (812) 416-10 49</w:t>
      </w:r>
      <w:r w:rsidRPr="00295291">
        <w:rPr>
          <w:rFonts w:ascii="Times New Roman" w:eastAsia="Calibri" w:hAnsi="Times New Roman" w:cs="Times New Roman"/>
          <w:sz w:val="28"/>
          <w:szCs w:val="28"/>
        </w:rPr>
        <w:t xml:space="preserve">; (непосредственно в день обращения </w:t>
      </w:r>
      <w:r w:rsidRPr="00295291">
        <w:rPr>
          <w:rFonts w:ascii="Times New Roman" w:eastAsia="Calibri" w:hAnsi="Times New Roman" w:cs="Times New Roman"/>
          <w:sz w:val="28"/>
          <w:szCs w:val="28"/>
        </w:rPr>
        <w:lastRenderedPageBreak/>
        <w:t>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260407" w:rsidRPr="00260407">
        <w:rPr>
          <w:rFonts w:ascii="Times New Roman" w:eastAsia="Calibri" w:hAnsi="Times New Roman" w:cs="Times New Roman"/>
          <w:sz w:val="28"/>
          <w:szCs w:val="28"/>
        </w:rPr>
        <w:t xml:space="preserve"> www.toksovo-lo.ru</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260407" w:rsidRPr="00260407">
        <w:t xml:space="preserve"> </w:t>
      </w:r>
      <w:r w:rsidR="00260407" w:rsidRPr="00260407">
        <w:rPr>
          <w:rFonts w:ascii="Times New Roman" w:eastAsia="Calibri" w:hAnsi="Times New Roman" w:cs="Times New Roman"/>
          <w:sz w:val="28"/>
          <w:szCs w:val="28"/>
        </w:rPr>
        <w:t>188654, Ленинградская область, Всеволожский район, п. Токсово, Ленинградское шоссе, д. 55А</w:t>
      </w:r>
      <w:r w:rsidRPr="00295291">
        <w:rPr>
          <w:rFonts w:ascii="Times New Roman" w:eastAsia="Calibri" w:hAnsi="Times New Roman" w:cs="Times New Roman"/>
          <w:sz w:val="28"/>
          <w:szCs w:val="28"/>
        </w:rPr>
        <w:t xml:space="preserve">, а также в электронном виде на электронный адрес МО: </w:t>
      </w:r>
      <w:r w:rsidR="00260407" w:rsidRPr="00260407">
        <w:rPr>
          <w:rFonts w:ascii="Times New Roman" w:eastAsia="Calibri" w:hAnsi="Times New Roman" w:cs="Times New Roman"/>
          <w:sz w:val="28"/>
          <w:szCs w:val="28"/>
        </w:rPr>
        <w:t xml:space="preserve">toxovoadmin@mail.ru  </w:t>
      </w:r>
      <w:r w:rsidR="00260407">
        <w:rPr>
          <w:rFonts w:ascii="Times New Roman" w:eastAsia="Calibri" w:hAnsi="Times New Roman" w:cs="Times New Roman"/>
          <w:sz w:val="28"/>
          <w:szCs w:val="28"/>
        </w:rPr>
        <w:t>рассматриваются</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w:t>
      </w:r>
      <w:proofErr w:type="gramEnd"/>
      <w:r w:rsidRPr="00295291">
        <w:rPr>
          <w:rFonts w:ascii="Times New Roman" w:eastAsia="Calibri" w:hAnsi="Times New Roman" w:cs="Times New Roman"/>
          <w:sz w:val="28"/>
          <w:szCs w:val="28"/>
        </w:rPr>
        <w:t xml:space="preserve">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9F5E1A"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sidR="009F5E1A">
        <w:rPr>
          <w:rFonts w:ascii="Times New Roman" w:eastAsia="Calibri" w:hAnsi="Times New Roman" w:cs="Times New Roman"/>
          <w:sz w:val="28"/>
          <w:szCs w:val="28"/>
        </w:rPr>
        <w:t xml:space="preserve"> самоуправления, организациями)</w:t>
      </w:r>
    </w:p>
    <w:p w:rsidR="00DD644C" w:rsidRPr="00295291"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предоставлении муниципальной услуги</w:t>
      </w:r>
    </w:p>
    <w:p w:rsidR="00DD644C" w:rsidRPr="00926B8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lastRenderedPageBreak/>
        <w:t>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260407">
        <w:rPr>
          <w:rFonts w:ascii="Times New Roman" w:eastAsia="Calibri" w:hAnsi="Times New Roman" w:cs="Times New Roman"/>
          <w:sz w:val="28"/>
          <w:szCs w:val="28"/>
        </w:rPr>
        <w:t>Администрацией</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B56242" w:rsidRPr="009F5E1A"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900EE1"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w:t>
      </w:r>
      <w:r w:rsidR="009F5E1A">
        <w:rPr>
          <w:rFonts w:ascii="Times New Roman" w:eastAsia="Calibri" w:hAnsi="Times New Roman" w:cs="Times New Roman"/>
          <w:sz w:val="28"/>
          <w:szCs w:val="28"/>
        </w:rPr>
        <w:t xml:space="preserve"> актов, регулирующих отношения,</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3"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4"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7C64B5"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3" w:name="P170"/>
      <w:bookmarkEnd w:id="13"/>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169"/>
      <w:bookmarkEnd w:id="14"/>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5" w:name="P173"/>
      <w:bookmarkEnd w:id="15"/>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w:t>
      </w:r>
      <w:r w:rsidRPr="00797AB4">
        <w:rPr>
          <w:rFonts w:ascii="Times New Roman" w:eastAsia="Calibri" w:hAnsi="Times New Roman" w:cs="Times New Roman"/>
          <w:sz w:val="28"/>
          <w:szCs w:val="28"/>
        </w:rPr>
        <w:lastRenderedPageBreak/>
        <w:t xml:space="preserve">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48"/>
      <w:bookmarkEnd w:id="16"/>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2F575D">
        <w:rPr>
          <w:rFonts w:ascii="Times New Roman" w:eastAsia="Calibri" w:hAnsi="Times New Roman" w:cs="Times New Roman"/>
          <w:sz w:val="28"/>
          <w:szCs w:val="28"/>
        </w:rPr>
        <w:t>.</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79B0" w:rsidRDefault="006679B0" w:rsidP="006679B0">
      <w:pPr>
        <w:pStyle w:val="ConsPlusNormal"/>
        <w:ind w:firstLine="540"/>
        <w:jc w:val="both"/>
        <w:rPr>
          <w:rFonts w:ascii="Times New Roman" w:eastAsiaTheme="minorHAnsi" w:hAnsi="Times New Roman" w:cs="Times New Roman"/>
          <w:sz w:val="28"/>
          <w:szCs w:val="28"/>
          <w:lang w:eastAsia="en-US"/>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Pr>
          <w:rFonts w:ascii="Times New Roman" w:eastAsia="Calibri" w:hAnsi="Times New Roman" w:cs="Times New Roman"/>
          <w:sz w:val="28"/>
          <w:szCs w:val="28"/>
        </w:rPr>
        <w:t>твенного кадастра недвижимости).</w:t>
      </w:r>
    </w:p>
    <w:p w:rsidR="00D6670C" w:rsidRPr="009F5E1A" w:rsidRDefault="00D6670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926B80"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государственной услуги, которые находятся </w:t>
      </w:r>
      <w:r w:rsidRPr="0006121C">
        <w:rPr>
          <w:rFonts w:ascii="Times New Roman" w:eastAsia="Calibri" w:hAnsi="Times New Roman" w:cs="Times New Roman"/>
          <w:sz w:val="28"/>
          <w:szCs w:val="28"/>
        </w:rPr>
        <w:lastRenderedPageBreak/>
        <w:t>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r w:rsidR="00F148D7">
        <w:rPr>
          <w:rFonts w:ascii="Times New Roman" w:eastAsia="Calibri" w:hAnsi="Times New Roman" w:cs="Times New Roman"/>
          <w:sz w:val="28"/>
          <w:szCs w:val="28"/>
        </w:rPr>
        <w:t>;</w:t>
      </w:r>
    </w:p>
    <w:p w:rsidR="00F148D7" w:rsidRPr="00C75EE1" w:rsidRDefault="00F148D7" w:rsidP="006679B0">
      <w:pPr>
        <w:pStyle w:val="ConsPlusNormal"/>
        <w:ind w:firstLine="540"/>
        <w:jc w:val="both"/>
        <w:rPr>
          <w:rFonts w:ascii="Times New Roman" w:eastAsia="Calibri" w:hAnsi="Times New Roman" w:cs="Times New Roman"/>
          <w:sz w:val="28"/>
          <w:szCs w:val="28"/>
        </w:rPr>
      </w:pPr>
      <w:r w:rsidRPr="002F575D">
        <w:rPr>
          <w:rFonts w:ascii="Times New Roman" w:eastAsia="Calibri"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61"/>
      <w:bookmarkEnd w:id="18"/>
      <w:r w:rsidRPr="00C75EE1">
        <w:rPr>
          <w:rFonts w:ascii="Times New Roman" w:eastAsia="Calibri" w:hAnsi="Times New Roman" w:cs="Times New Roman"/>
          <w:sz w:val="28"/>
          <w:szCs w:val="28"/>
        </w:rPr>
        <w:t>Способы подачи документов, необходимых для предоставления</w:t>
      </w:r>
    </w:p>
    <w:p w:rsidR="0006121C" w:rsidRPr="00C75EE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260407">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p>
    <w:p w:rsidR="009F5E1A" w:rsidRPr="00C75EE1"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9" w:name="Par267"/>
      <w:bookmarkEnd w:id="19"/>
      <w:r w:rsidRPr="00C75EE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F148D7" w:rsidRPr="002F575D">
        <w:rPr>
          <w:rFonts w:ascii="Times New Roman" w:eastAsia="Calibri" w:hAnsi="Times New Roman" w:cs="Times New Roman"/>
          <w:sz w:val="28"/>
          <w:szCs w:val="28"/>
        </w:rPr>
        <w:t>6</w:t>
      </w:r>
      <w:r w:rsidR="00C93CEC"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Pr="002F575D">
        <w:rPr>
          <w:rFonts w:ascii="Times New Roman" w:eastAsia="Calibri" w:hAnsi="Times New Roman" w:cs="Times New Roman"/>
          <w:sz w:val="28"/>
          <w:szCs w:val="28"/>
        </w:rPr>
        <w:t>.</w:t>
      </w:r>
      <w:r w:rsidR="00F148D7" w:rsidRPr="002F575D">
        <w:rPr>
          <w:rFonts w:ascii="Times New Roman" w:eastAsia="Calibri" w:hAnsi="Times New Roman" w:cs="Times New Roman"/>
          <w:sz w:val="28"/>
          <w:szCs w:val="28"/>
        </w:rPr>
        <w:t>7</w:t>
      </w:r>
      <w:r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37D9" w:rsidRPr="00C75EE1"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78"/>
      <w:bookmarkEnd w:id="20"/>
      <w:r w:rsidRPr="00C75EE1">
        <w:rPr>
          <w:rFonts w:ascii="Times New Roman" w:eastAsia="Calibri" w:hAnsi="Times New Roman" w:cs="Times New Roman"/>
          <w:sz w:val="28"/>
          <w:szCs w:val="28"/>
        </w:rPr>
        <w:t>Исчерпывающий перечень оснований для отказа и приостановления в</w:t>
      </w:r>
      <w:r w:rsidRPr="0006121C">
        <w:rPr>
          <w:rFonts w:ascii="Times New Roman" w:eastAsia="Calibri" w:hAnsi="Times New Roman" w:cs="Times New Roman"/>
          <w:sz w:val="28"/>
          <w:szCs w:val="28"/>
        </w:rPr>
        <w:t xml:space="preserve"> предоставлении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Pr>
          <w:rFonts w:ascii="Times New Roman" w:eastAsia="Calibri" w:hAnsi="Times New Roman" w:cs="Times New Roman"/>
          <w:sz w:val="28"/>
          <w:szCs w:val="28"/>
        </w:rPr>
        <w:lastRenderedPageBreak/>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w:t>
      </w:r>
      <w:r w:rsidR="00F148D7" w:rsidRPr="002F575D">
        <w:rPr>
          <w:rFonts w:ascii="Times New Roman" w:eastAsia="Calibri" w:hAnsi="Times New Roman" w:cs="Times New Roman"/>
          <w:sz w:val="28"/>
          <w:szCs w:val="28"/>
        </w:rPr>
        <w:t>в выдаче разрешений</w:t>
      </w:r>
      <w:r w:rsidR="00F148D7" w:rsidRPr="002F575D">
        <w:t xml:space="preserve"> </w:t>
      </w:r>
      <w:r w:rsidR="00F148D7" w:rsidRPr="002F575D">
        <w:rPr>
          <w:rFonts w:ascii="Times New Roman" w:eastAsia="Calibri"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2F575D">
        <w:rPr>
          <w:rFonts w:ascii="Times New Roman" w:eastAsia="Calibri" w:hAnsi="Times New Roman" w:cs="Times New Roman"/>
          <w:sz w:val="28"/>
          <w:szCs w:val="28"/>
        </w:rPr>
        <w:t>:</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w:t>
      </w:r>
      <w:r w:rsidR="00302D5C" w:rsidRPr="002F575D">
        <w:rPr>
          <w:rFonts w:ascii="Times New Roman" w:eastAsia="Calibri" w:hAnsi="Times New Roman" w:cs="Times New Roman"/>
          <w:sz w:val="28"/>
          <w:szCs w:val="28"/>
        </w:rPr>
        <w:t>3</w:t>
      </w:r>
      <w:r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6B795D">
        <w:rPr>
          <w:rFonts w:ascii="Times New Roman" w:eastAsia="Calibri" w:hAnsi="Times New Roman" w:cs="Times New Roman"/>
          <w:sz w:val="28"/>
          <w:szCs w:val="28"/>
        </w:rPr>
        <w:t>муниципальной услуги</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0"/>
      <w:bookmarkEnd w:id="22"/>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5"/>
      <w:bookmarkEnd w:id="23"/>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11"/>
      <w:bookmarkEnd w:id="24"/>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r w:rsidR="009F5E1A">
        <w:rPr>
          <w:rFonts w:ascii="Times New Roman" w:eastAsia="Calibri" w:hAnsi="Times New Roman" w:cs="Times New Roman"/>
          <w:sz w:val="28"/>
          <w:szCs w:val="28"/>
        </w:rPr>
        <w:t xml:space="preserve"> каждой муниципальной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и (или) государственной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2.19.12. Места ожидания и места для информирования оборудуются стульями, </w:t>
      </w:r>
      <w:r w:rsidRPr="00295291">
        <w:rPr>
          <w:rFonts w:ascii="Times New Roman" w:eastAsia="Calibri"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29"/>
      <w:bookmarkEnd w:id="25"/>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EB245F" w:rsidRPr="00926B80"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(трех) дней со дня принятия решения о предоставлении (отказе в предоставлении) заявителю услуги, но не </w:t>
      </w:r>
      <w:r w:rsidRPr="00295291">
        <w:rPr>
          <w:rFonts w:ascii="Times New Roman" w:eastAsia="Calibri" w:hAnsi="Times New Roman" w:cs="Times New Roman"/>
          <w:sz w:val="28"/>
          <w:szCs w:val="28"/>
        </w:rPr>
        <w:lastRenderedPageBreak/>
        <w:t>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электронный документ, заверенный усиленной </w:t>
      </w:r>
      <w:r w:rsidRPr="00295291">
        <w:rPr>
          <w:rFonts w:ascii="Times New Roman" w:eastAsia="Calibri" w:hAnsi="Times New Roman" w:cs="Times New Roman"/>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неявки заявителя на прием в назначенное время заявление и </w:t>
      </w:r>
      <w:r w:rsidRPr="00295291">
        <w:rPr>
          <w:rFonts w:ascii="Times New Roman" w:eastAsia="Calibri" w:hAnsi="Times New Roman" w:cs="Times New Roman"/>
          <w:sz w:val="28"/>
          <w:szCs w:val="28"/>
        </w:rPr>
        <w:lastRenderedPageBreak/>
        <w:t>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964208">
        <w:rPr>
          <w:rFonts w:ascii="Times New Roman" w:eastAsia="Calibri" w:hAnsi="Times New Roman" w:cs="Times New Roman"/>
          <w:sz w:val="28"/>
          <w:szCs w:val="28"/>
        </w:rPr>
        <w:t xml:space="preserve">приложенных к нему </w:t>
      </w:r>
      <w:r w:rsidR="00637C03" w:rsidRPr="00637C03">
        <w:rPr>
          <w:rFonts w:ascii="Times New Roman" w:eastAsia="Calibri" w:hAnsi="Times New Roman" w:cs="Times New Roman"/>
          <w:sz w:val="28"/>
          <w:szCs w:val="28"/>
        </w:rPr>
        <w:t>документов</w:t>
      </w:r>
    </w:p>
    <w:p w:rsidR="007537D9" w:rsidRPr="00926B80" w:rsidRDefault="007537D9" w:rsidP="009C27A8">
      <w:pPr>
        <w:pStyle w:val="ConsPlusNormal"/>
        <w:ind w:firstLine="540"/>
        <w:jc w:val="both"/>
        <w:rPr>
          <w:rFonts w:ascii="Times New Roman" w:eastAsia="Calibri" w:hAnsi="Times New Roman" w:cs="Times New Roman"/>
          <w:sz w:val="24"/>
          <w:szCs w:val="24"/>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 xml:space="preserve">Специалист,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5947F7" w:rsidRDefault="005947F7" w:rsidP="000407D2">
      <w:pPr>
        <w:pStyle w:val="ConsPlusNormal"/>
        <w:jc w:val="center"/>
        <w:rPr>
          <w:rFonts w:ascii="Times New Roman" w:eastAsia="Calibri" w:hAnsi="Times New Roman" w:cs="Times New Roman"/>
          <w:sz w:val="24"/>
          <w:szCs w:val="24"/>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 xml:space="preserve">ия и </w:t>
      </w:r>
      <w:r w:rsidR="007F4018">
        <w:rPr>
          <w:rFonts w:ascii="Times New Roman" w:eastAsia="Calibri" w:hAnsi="Times New Roman" w:cs="Times New Roman"/>
          <w:sz w:val="28"/>
          <w:szCs w:val="28"/>
        </w:rPr>
        <w:t>приложенных к нему</w:t>
      </w:r>
      <w:r w:rsidR="007E720A">
        <w:rPr>
          <w:rFonts w:ascii="Times New Roman" w:eastAsia="Calibri" w:hAnsi="Times New Roman" w:cs="Times New Roman"/>
          <w:sz w:val="28"/>
          <w:szCs w:val="28"/>
        </w:rPr>
        <w:t xml:space="preserve"> документов</w:t>
      </w:r>
    </w:p>
    <w:p w:rsidR="009C27A8" w:rsidRPr="00926B80" w:rsidRDefault="009C27A8" w:rsidP="009C27A8">
      <w:pPr>
        <w:pStyle w:val="ConsPlusNormal"/>
        <w:jc w:val="both"/>
        <w:rPr>
          <w:rFonts w:ascii="Times New Roman" w:hAnsi="Times New Roman" w:cs="Times New Roman"/>
          <w:sz w:val="24"/>
          <w:szCs w:val="24"/>
        </w:rPr>
      </w:pP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w:t>
      </w:r>
      <w:r w:rsidR="009E3A78">
        <w:rPr>
          <w:rFonts w:ascii="Times New Roman" w:eastAsia="Times New Roman" w:hAnsi="Times New Roman" w:cs="Times New Roman"/>
          <w:sz w:val="28"/>
          <w:szCs w:val="28"/>
        </w:rPr>
        <w:lastRenderedPageBreak/>
        <w:t>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0D5BA1" w:rsidRPr="005C59C2" w:rsidRDefault="000D5BA1" w:rsidP="000D5BA1">
      <w:pPr>
        <w:widowControl w:val="0"/>
        <w:autoSpaceDE w:val="0"/>
        <w:autoSpaceDN w:val="0"/>
        <w:spacing w:after="0" w:line="240" w:lineRule="auto"/>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Принятие решения о выдаче (отказе в выдаче) разрешения </w:t>
      </w:r>
    </w:p>
    <w:p w:rsidR="007E720A"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260407">
        <w:rPr>
          <w:rFonts w:ascii="Times New Roman" w:eastAsia="Times New Roman" w:hAnsi="Times New Roman" w:cs="Times New Roman"/>
          <w:sz w:val="28"/>
          <w:szCs w:val="28"/>
        </w:rPr>
        <w:t xml:space="preserve"> специалист</w:t>
      </w:r>
      <w:r w:rsidRPr="007E720A">
        <w:rPr>
          <w:rFonts w:ascii="Times New Roman" w:eastAsia="Times New Roman" w:hAnsi="Times New Roman" w:cs="Times New Roman"/>
          <w:sz w:val="28"/>
          <w:szCs w:val="28"/>
        </w:rPr>
        <w:t xml:space="preserve"> направляет заявление и прилагаемые к нему документы в </w:t>
      </w:r>
      <w:r w:rsidR="00260407">
        <w:rPr>
          <w:rFonts w:ascii="Times New Roman" w:eastAsia="Times New Roman" w:hAnsi="Times New Roman" w:cs="Times New Roman"/>
          <w:sz w:val="28"/>
          <w:szCs w:val="28"/>
        </w:rPr>
        <w:t>Администрацию</w:t>
      </w:r>
      <w:r w:rsidRPr="007E720A">
        <w:rPr>
          <w:rFonts w:ascii="Times New Roman" w:eastAsia="Times New Roman" w:hAnsi="Times New Roman" w:cs="Times New Roman"/>
          <w:sz w:val="28"/>
          <w:szCs w:val="28"/>
        </w:rPr>
        <w:t>.</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proofErr w:type="gramStart"/>
      <w:r w:rsidR="00260407">
        <w:rPr>
          <w:rFonts w:ascii="Times New Roman" w:hAnsi="Times New Roman" w:cs="Times New Roman"/>
          <w:sz w:val="28"/>
          <w:szCs w:val="28"/>
        </w:rPr>
        <w:t>Администрация</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proofErr w:type="gramEnd"/>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260407">
        <w:rPr>
          <w:rFonts w:ascii="Times New Roman" w:eastAsia="Calibri" w:hAnsi="Times New Roman" w:cs="Times New Roman"/>
          <w:sz w:val="28"/>
          <w:szCs w:val="28"/>
        </w:rPr>
        <w:t>Администрация</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260407">
        <w:rPr>
          <w:rFonts w:ascii="Times New Roman" w:eastAsia="Calibri" w:hAnsi="Times New Roman" w:cs="Times New Roman"/>
          <w:sz w:val="28"/>
          <w:szCs w:val="28"/>
        </w:rPr>
        <w:t>Администрация</w:t>
      </w:r>
      <w:r w:rsidRPr="008615CD">
        <w:rPr>
          <w:rFonts w:ascii="Times New Roman" w:eastAsia="Calibri" w:hAnsi="Times New Roman" w:cs="Times New Roman"/>
          <w:sz w:val="28"/>
          <w:szCs w:val="28"/>
        </w:rPr>
        <w:t xml:space="preserve"> обеспечивает подготовку проекта разрешения.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lastRenderedPageBreak/>
        <w:t>4.4.4.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 xml:space="preserve">4.4.5. </w:t>
      </w:r>
      <w:proofErr w:type="gramStart"/>
      <w:r w:rsidRPr="008615CD">
        <w:rPr>
          <w:rFonts w:ascii="Times New Roman" w:eastAsia="Calibri" w:hAnsi="Times New Roman" w:cs="Times New Roman"/>
          <w:sz w:val="28"/>
          <w:szCs w:val="28"/>
        </w:rPr>
        <w:t xml:space="preserve">Ответственный исполнитель </w:t>
      </w:r>
      <w:r w:rsidR="00260407">
        <w:rPr>
          <w:rFonts w:ascii="Times New Roman" w:eastAsia="Calibri" w:hAnsi="Times New Roman" w:cs="Times New Roman"/>
          <w:sz w:val="28"/>
          <w:szCs w:val="28"/>
        </w:rPr>
        <w:t>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roofErr w:type="gramEnd"/>
    </w:p>
    <w:p w:rsidR="009C27A8" w:rsidRPr="008615CD" w:rsidRDefault="00BA43CB" w:rsidP="000E16E8">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0407D2" w:rsidRPr="009F5E1A" w:rsidRDefault="000407D2" w:rsidP="009C27A8">
      <w:pPr>
        <w:pStyle w:val="ConsPlusNormal"/>
        <w:jc w:val="both"/>
        <w:rPr>
          <w:rFonts w:ascii="Times New Roman" w:hAnsi="Times New Roman" w:cs="Times New Roman"/>
          <w:sz w:val="24"/>
          <w:szCs w:val="24"/>
        </w:rPr>
      </w:pPr>
    </w:p>
    <w:p w:rsidR="005A1A1E" w:rsidRPr="00C75EE1" w:rsidRDefault="000E16E8" w:rsidP="000F410C">
      <w:pPr>
        <w:pStyle w:val="ConsPlusNormal"/>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Направление </w:t>
      </w:r>
      <w:r w:rsidR="000F410C" w:rsidRPr="00C75EE1">
        <w:rPr>
          <w:rFonts w:ascii="Times New Roman" w:eastAsia="Calibri" w:hAnsi="Times New Roman" w:cs="Times New Roman"/>
          <w:sz w:val="28"/>
          <w:szCs w:val="28"/>
        </w:rPr>
        <w:t xml:space="preserve">копии разрешения </w:t>
      </w:r>
      <w:r w:rsidR="005A1A1E" w:rsidRPr="00C75EE1">
        <w:rPr>
          <w:rFonts w:ascii="Times New Roman" w:eastAsia="Calibri"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w:t>
      </w:r>
    </w:p>
    <w:p w:rsidR="000E16E8" w:rsidRPr="00C75EE1" w:rsidRDefault="000E16E8" w:rsidP="000E16E8">
      <w:pPr>
        <w:pStyle w:val="ConsPlusNormal"/>
        <w:jc w:val="center"/>
        <w:rPr>
          <w:rFonts w:ascii="Times New Roman" w:hAnsi="Times New Roman" w:cs="Times New Roman"/>
          <w:sz w:val="24"/>
          <w:szCs w:val="24"/>
        </w:rPr>
      </w:pP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395"/>
      <w:bookmarkStart w:id="28" w:name="Par454"/>
      <w:bookmarkStart w:id="29" w:name="Par469"/>
      <w:bookmarkEnd w:id="27"/>
      <w:bookmarkEnd w:id="28"/>
      <w:bookmarkEnd w:id="29"/>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9633B7" w:rsidRPr="00295291">
        <w:rPr>
          <w:rFonts w:ascii="Times New Roman" w:eastAsia="Calibri" w:hAnsi="Times New Roman" w:cs="Times New Roman"/>
          <w:sz w:val="28"/>
          <w:szCs w:val="28"/>
        </w:rPr>
        <w:t>Контроль за</w:t>
      </w:r>
      <w:proofErr w:type="gramEnd"/>
      <w:r w:rsidR="009633B7" w:rsidRPr="00295291">
        <w:rPr>
          <w:rFonts w:ascii="Times New Roman" w:eastAsia="Calibri" w:hAnsi="Times New Roman" w:cs="Times New Roman"/>
          <w:sz w:val="28"/>
          <w:szCs w:val="28"/>
        </w:rPr>
        <w:t xml:space="preserve"> надлежащим исполнением Административного</w:t>
      </w:r>
      <w:r w:rsidR="000F410C">
        <w:rPr>
          <w:rFonts w:ascii="Times New Roman" w:eastAsia="Calibri" w:hAnsi="Times New Roman" w:cs="Times New Roman"/>
          <w:sz w:val="28"/>
          <w:szCs w:val="28"/>
        </w:rPr>
        <w:t xml:space="preserve"> регламента осуществляет глава А</w:t>
      </w:r>
      <w:r w:rsidR="009633B7" w:rsidRPr="00295291">
        <w:rPr>
          <w:rFonts w:ascii="Times New Roman" w:eastAsia="Calibri" w:hAnsi="Times New Roman" w:cs="Times New Roman"/>
          <w:sz w:val="28"/>
          <w:szCs w:val="28"/>
        </w:rPr>
        <w:t xml:space="preserve">дминистрации МО, </w:t>
      </w:r>
      <w:r w:rsidR="009633B7">
        <w:rPr>
          <w:rFonts w:ascii="Times New Roman" w:eastAsia="Calibri" w:hAnsi="Times New Roman" w:cs="Times New Roman"/>
          <w:sz w:val="28"/>
          <w:szCs w:val="28"/>
        </w:rPr>
        <w:t xml:space="preserve">заместитель главы </w:t>
      </w:r>
      <w:r w:rsidR="009633B7" w:rsidRPr="00295291">
        <w:rPr>
          <w:rFonts w:ascii="Times New Roman" w:eastAsia="Calibri" w:hAnsi="Times New Roman" w:cs="Times New Roman"/>
          <w:sz w:val="28"/>
          <w:szCs w:val="28"/>
        </w:rPr>
        <w:t>администрации МО</w:t>
      </w:r>
      <w:r w:rsidR="00773CE4">
        <w:rPr>
          <w:rFonts w:ascii="Times New Roman" w:eastAsia="Calibri" w:hAnsi="Times New Roman" w:cs="Times New Roman"/>
          <w:sz w:val="28"/>
          <w:szCs w:val="28"/>
        </w:rPr>
        <w:t>, начальник Отдела</w:t>
      </w:r>
      <w:r w:rsidR="00260407">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00"/>
      <w:bookmarkEnd w:id="30"/>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 xml:space="preserve">осуществляется </w:t>
      </w:r>
      <w:r w:rsidR="00773CE4">
        <w:rPr>
          <w:rFonts w:ascii="Times New Roman" w:eastAsia="Calibri" w:hAnsi="Times New Roman" w:cs="Times New Roman"/>
          <w:sz w:val="28"/>
          <w:szCs w:val="28"/>
        </w:rPr>
        <w:t>заместителем главы Администрации</w:t>
      </w:r>
      <w:r w:rsidRPr="00295291">
        <w:rPr>
          <w:rFonts w:ascii="Times New Roman" w:eastAsia="Calibri" w:hAnsi="Times New Roman" w:cs="Times New Roman"/>
          <w:sz w:val="28"/>
          <w:szCs w:val="28"/>
        </w:rPr>
        <w:t>, начальником отдела, 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sidR="00773CE4">
        <w:rPr>
          <w:rFonts w:ascii="Times New Roman" w:eastAsia="Calibri" w:hAnsi="Times New Roman" w:cs="Times New Roman"/>
          <w:sz w:val="28"/>
          <w:szCs w:val="28"/>
        </w:rPr>
        <w:t>специалиста Отдела</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w:t>
      </w:r>
      <w:r w:rsidR="00773CE4">
        <w:rPr>
          <w:rFonts w:ascii="Times New Roman" w:eastAsia="Calibri" w:hAnsi="Times New Roman" w:cs="Times New Roman"/>
          <w:sz w:val="28"/>
          <w:szCs w:val="28"/>
        </w:rPr>
        <w:t>О) осуществляет специалист отдела</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22"/>
      <w:bookmarkEnd w:id="32"/>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773CE4">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773CE4">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773CE4">
        <w:rPr>
          <w:rFonts w:ascii="Times New Roman" w:eastAsia="Calibri" w:hAnsi="Times New Roman" w:cs="Times New Roman"/>
          <w:sz w:val="28"/>
          <w:szCs w:val="28"/>
        </w:rPr>
        <w:t>пяти</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r w:rsidR="00773CE4">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администрации </w:t>
      </w:r>
      <w:r w:rsidR="00773CE4">
        <w:rPr>
          <w:rFonts w:ascii="Times New Roman" w:eastAsia="Calibri" w:hAnsi="Times New Roman" w:cs="Times New Roman"/>
          <w:sz w:val="28"/>
          <w:szCs w:val="28"/>
        </w:rPr>
        <w:t xml:space="preserve"> из состава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выявление неправомерно принятых решений о предоставлении муниципальной услуги;</w:t>
      </w:r>
    </w:p>
    <w:p w:rsidR="0006121C" w:rsidRPr="00295291" w:rsidRDefault="00773CE4"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06121C"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491"/>
      <w:bookmarkEnd w:id="33"/>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36"/>
      <w:bookmarkEnd w:id="34"/>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2"/>
      <w:bookmarkEnd w:id="35"/>
      <w:r w:rsidRPr="00295291">
        <w:rPr>
          <w:rFonts w:ascii="Times New Roman" w:eastAsia="Calibri" w:hAnsi="Times New Roman" w:cs="Times New Roman"/>
          <w:sz w:val="28"/>
          <w:szCs w:val="28"/>
        </w:rPr>
        <w:t>Предмет досудебного (внесудебного) обжалования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w:t>
      </w:r>
      <w:r w:rsidRPr="00295291">
        <w:rPr>
          <w:rFonts w:ascii="Times New Roman" w:eastAsia="Calibri" w:hAnsi="Times New Roman" w:cs="Times New Roman"/>
          <w:sz w:val="28"/>
          <w:szCs w:val="28"/>
        </w:rPr>
        <w:lastRenderedPageBreak/>
        <w:t>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6"/>
      <w:bookmarkEnd w:id="36"/>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w:t>
      </w:r>
      <w:r w:rsidRPr="00295291">
        <w:rPr>
          <w:rFonts w:ascii="Times New Roman" w:eastAsia="Calibri" w:hAnsi="Times New Roman" w:cs="Times New Roman"/>
          <w:sz w:val="28"/>
          <w:szCs w:val="28"/>
        </w:rPr>
        <w:lastRenderedPageBreak/>
        <w:t>законодательства, в том числе требований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59"/>
      <w:bookmarkStart w:id="38" w:name="Par464"/>
      <w:bookmarkEnd w:id="37"/>
      <w:bookmarkEnd w:id="38"/>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80"/>
      <w:bookmarkEnd w:id="39"/>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sidRPr="006B795D">
        <w:rPr>
          <w:rFonts w:ascii="Times New Roman" w:eastAsia="Calibri" w:hAnsi="Times New Roman" w:cs="Times New Roman"/>
          <w:sz w:val="28"/>
          <w:szCs w:val="28"/>
        </w:rPr>
        <w:t>6.</w:t>
      </w:r>
      <w:r w:rsidR="00FD7C0F" w:rsidRPr="006B795D">
        <w:rPr>
          <w:rFonts w:ascii="Times New Roman" w:eastAsia="Calibri" w:hAnsi="Times New Roman" w:cs="Times New Roman"/>
          <w:sz w:val="28"/>
          <w:szCs w:val="28"/>
        </w:rPr>
        <w:t>9</w:t>
      </w:r>
      <w:r w:rsidRPr="006B795D">
        <w:rPr>
          <w:rFonts w:ascii="Times New Roman" w:eastAsia="Calibri" w:hAnsi="Times New Roman" w:cs="Times New Roman"/>
          <w:sz w:val="28"/>
          <w:szCs w:val="28"/>
        </w:rPr>
        <w:t>. По результатам досудебного (внесудебного) обжалования могут быть приняты следующие</w:t>
      </w:r>
      <w:r w:rsidRPr="00295291">
        <w:rPr>
          <w:rFonts w:ascii="Times New Roman" w:eastAsia="Calibri" w:hAnsi="Times New Roman" w:cs="Times New Roman"/>
          <w:sz w:val="28"/>
          <w:szCs w:val="28"/>
        </w:rPr>
        <w:t xml:space="preserve">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6"/>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443"/>
      <w:bookmarkEnd w:id="41"/>
    </w:p>
    <w:p w:rsidR="003826EB" w:rsidRPr="0020714A" w:rsidRDefault="003826EB"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 xml:space="preserve">Местонахождение администрации МО: </w:t>
      </w:r>
      <w:r w:rsidRPr="004B0734">
        <w:rPr>
          <w:rFonts w:ascii="Times New Roman" w:hAnsi="Times New Roman"/>
          <w:color w:val="000000"/>
          <w:sz w:val="28"/>
          <w:szCs w:val="28"/>
        </w:rPr>
        <w:t>188654, Ленинградская область, Всеволожский район, п. Токсово, Ленинградское шоссе, д. 55А</w:t>
      </w:r>
      <w:r w:rsidRPr="004B0734">
        <w:rPr>
          <w:rFonts w:ascii="Times New Roman" w:hAnsi="Times New Roman"/>
          <w:sz w:val="28"/>
          <w:szCs w:val="28"/>
        </w:rPr>
        <w:t xml:space="preserve"> Адрес электронной почты: </w:t>
      </w:r>
      <w:r w:rsidRPr="004B0734">
        <w:rPr>
          <w:rFonts w:ascii="Times New Roman" w:hAnsi="Times New Roman"/>
          <w:color w:val="000000"/>
          <w:sz w:val="28"/>
          <w:szCs w:val="28"/>
        </w:rPr>
        <w:t>toxovoadmin@mail.ru</w:t>
      </w:r>
      <w:r w:rsidRPr="004B0734">
        <w:rPr>
          <w:rFonts w:ascii="Times New Roman" w:hAnsi="Times New Roman"/>
          <w:sz w:val="28"/>
          <w:szCs w:val="28"/>
        </w:rPr>
        <w:t xml:space="preserve">  </w:t>
      </w: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График работы администрации МО:</w:t>
      </w: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73CE4" w:rsidRPr="004B0734" w:rsidTr="001515A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center"/>
              <w:rPr>
                <w:rFonts w:ascii="Times New Roman" w:hAnsi="Times New Roman"/>
                <w:sz w:val="28"/>
                <w:szCs w:val="28"/>
              </w:rPr>
            </w:pPr>
            <w:r w:rsidRPr="004B0734">
              <w:rPr>
                <w:rFonts w:ascii="Times New Roman" w:hAnsi="Times New Roman"/>
                <w:sz w:val="28"/>
                <w:szCs w:val="28"/>
              </w:rPr>
              <w:t>Дни недели, время работы администрации МО</w:t>
            </w:r>
          </w:p>
        </w:tc>
      </w:tr>
      <w:tr w:rsidR="00773CE4" w:rsidRPr="004B0734" w:rsidTr="001515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center"/>
              <w:rPr>
                <w:rFonts w:ascii="Times New Roman" w:hAnsi="Times New Roman"/>
                <w:sz w:val="28"/>
                <w:szCs w:val="28"/>
              </w:rPr>
            </w:pPr>
            <w:r w:rsidRPr="004B07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center"/>
              <w:rPr>
                <w:rFonts w:ascii="Times New Roman" w:hAnsi="Times New Roman"/>
                <w:sz w:val="28"/>
                <w:szCs w:val="28"/>
              </w:rPr>
            </w:pPr>
            <w:r w:rsidRPr="004B0734">
              <w:rPr>
                <w:rFonts w:ascii="Times New Roman" w:hAnsi="Times New Roman"/>
                <w:sz w:val="28"/>
                <w:szCs w:val="28"/>
              </w:rPr>
              <w:t>Время</w:t>
            </w:r>
          </w:p>
        </w:tc>
      </w:tr>
      <w:tr w:rsidR="00773CE4" w:rsidRPr="004B0734" w:rsidTr="001515A7">
        <w:trPr>
          <w:tblCellSpacing w:w="5" w:type="nil"/>
        </w:trPr>
        <w:tc>
          <w:tcPr>
            <w:tcW w:w="4649" w:type="dxa"/>
            <w:tcBorders>
              <w:top w:val="single" w:sz="4" w:space="0" w:color="auto"/>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с 09.00 до 18.00,</w:t>
            </w:r>
          </w:p>
        </w:tc>
      </w:tr>
      <w:tr w:rsidR="00773CE4" w:rsidRPr="004B0734" w:rsidTr="001515A7">
        <w:trPr>
          <w:tblCellSpacing w:w="5" w:type="nil"/>
        </w:trPr>
        <w:tc>
          <w:tcPr>
            <w:tcW w:w="4649"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Вторник</w:t>
            </w:r>
          </w:p>
        </w:tc>
        <w:tc>
          <w:tcPr>
            <w:tcW w:w="4876"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перерыв с 13.00 до 14.00</w:t>
            </w:r>
          </w:p>
        </w:tc>
      </w:tr>
      <w:tr w:rsidR="00773CE4" w:rsidRPr="004B0734" w:rsidTr="001515A7">
        <w:trPr>
          <w:tblCellSpacing w:w="5" w:type="nil"/>
        </w:trPr>
        <w:tc>
          <w:tcPr>
            <w:tcW w:w="4649"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Среда</w:t>
            </w:r>
          </w:p>
        </w:tc>
        <w:tc>
          <w:tcPr>
            <w:tcW w:w="4876"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both"/>
              <w:rPr>
                <w:rFonts w:ascii="Times New Roman" w:hAnsi="Times New Roman"/>
                <w:sz w:val="28"/>
                <w:szCs w:val="28"/>
              </w:rPr>
            </w:pPr>
          </w:p>
        </w:tc>
      </w:tr>
      <w:tr w:rsidR="00773CE4" w:rsidRPr="004B0734" w:rsidTr="001515A7">
        <w:trPr>
          <w:tblCellSpacing w:w="5" w:type="nil"/>
        </w:trPr>
        <w:tc>
          <w:tcPr>
            <w:tcW w:w="4649"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Четверг</w:t>
            </w:r>
          </w:p>
        </w:tc>
        <w:tc>
          <w:tcPr>
            <w:tcW w:w="4876"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both"/>
              <w:rPr>
                <w:rFonts w:ascii="Times New Roman" w:hAnsi="Times New Roman"/>
                <w:sz w:val="28"/>
                <w:szCs w:val="28"/>
              </w:rPr>
            </w:pPr>
          </w:p>
        </w:tc>
      </w:tr>
      <w:tr w:rsidR="00773CE4" w:rsidRPr="004B0734" w:rsidTr="001515A7">
        <w:trPr>
          <w:tblCellSpacing w:w="5" w:type="nil"/>
        </w:trPr>
        <w:tc>
          <w:tcPr>
            <w:tcW w:w="4649" w:type="dxa"/>
            <w:tcBorders>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с 09.00 до 17.00,</w:t>
            </w:r>
          </w:p>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перерыв с 13.00 до 14.00</w:t>
            </w:r>
          </w:p>
        </w:tc>
      </w:tr>
    </w:tbl>
    <w:p w:rsidR="00773CE4" w:rsidRPr="004B0734" w:rsidRDefault="00773CE4" w:rsidP="00773CE4">
      <w:pPr>
        <w:widowControl w:val="0"/>
        <w:autoSpaceDE w:val="0"/>
        <w:autoSpaceDN w:val="0"/>
        <w:adjustRightInd w:val="0"/>
        <w:spacing w:after="0" w:line="240" w:lineRule="auto"/>
        <w:jc w:val="both"/>
        <w:rPr>
          <w:rFonts w:ascii="Times New Roman" w:hAnsi="Times New Roman"/>
          <w:sz w:val="28"/>
          <w:szCs w:val="28"/>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 специалистами</w:t>
      </w: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 xml:space="preserve">             8 (81370) 56-365, 8 (81370) 43-236, 8 (812) 416-10-49</w:t>
      </w:r>
    </w:p>
    <w:p w:rsidR="00773CE4" w:rsidRPr="004B0734" w:rsidRDefault="00773CE4" w:rsidP="00773CE4">
      <w:pPr>
        <w:widowControl w:val="0"/>
        <w:autoSpaceDE w:val="0"/>
        <w:autoSpaceDN w:val="0"/>
        <w:adjustRightInd w:val="0"/>
        <w:spacing w:after="0" w:line="240" w:lineRule="auto"/>
        <w:jc w:val="both"/>
        <w:rPr>
          <w:rFonts w:ascii="Times New Roman" w:hAnsi="Times New Roman"/>
          <w:sz w:val="28"/>
          <w:szCs w:val="28"/>
        </w:rPr>
      </w:pPr>
    </w:p>
    <w:p w:rsidR="0020714A" w:rsidRPr="004B0734"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4B0734"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2" w:name="_GoBack"/>
      <w:bookmarkEnd w:id="42"/>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5C51" w:rsidRDefault="00155C51"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proofErr w:type="spellStart"/>
        <w:r w:rsidRPr="008615CD">
          <w:rPr>
            <w:rFonts w:ascii="Times New Roman" w:eastAsia="Calibri" w:hAnsi="Times New Roman" w:cs="Times New Roman"/>
            <w:color w:val="0000FF"/>
            <w:sz w:val="24"/>
            <w:szCs w:val="24"/>
            <w:u w:val="single"/>
            <w:shd w:val="clear" w:color="auto" w:fill="FFFFFF"/>
            <w:lang w:val="en-US" w:eastAsia="en-US"/>
          </w:rPr>
          <w:t>mfc</w:t>
        </w:r>
        <w:proofErr w:type="spellEnd"/>
        <w:r w:rsidRPr="008615CD">
          <w:rPr>
            <w:rFonts w:ascii="Times New Roman" w:eastAsia="Calibri" w:hAnsi="Times New Roman" w:cs="Times New Roman"/>
            <w:color w:val="0000FF"/>
            <w:sz w:val="24"/>
            <w:szCs w:val="24"/>
            <w:u w:val="single"/>
            <w:shd w:val="clear" w:color="auto" w:fill="FFFFFF"/>
            <w:lang w:eastAsia="en-US"/>
          </w:rPr>
          <w:t>47.</w:t>
        </w:r>
        <w:proofErr w:type="spellStart"/>
        <w:r w:rsidRPr="008615CD">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615CD" w:rsidRPr="008615CD" w:rsidTr="00302D5C">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615CD">
              <w:rPr>
                <w:rFonts w:ascii="Times New Roman" w:eastAsia="Times New Roman" w:hAnsi="Times New Roman" w:cs="Times New Roman"/>
                <w:b/>
                <w:bCs/>
                <w:sz w:val="20"/>
                <w:szCs w:val="20"/>
                <w:lang w:eastAsia="ar-SA"/>
              </w:rPr>
              <w:t>п</w:t>
            </w:r>
            <w:proofErr w:type="gramEnd"/>
            <w:r w:rsidRPr="008615CD">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w:t>
            </w:r>
            <w:proofErr w:type="gramStart"/>
            <w:r w:rsidRPr="008615CD">
              <w:rPr>
                <w:rFonts w:ascii="Times New Roman" w:eastAsia="Times New Roman" w:hAnsi="Times New Roman" w:cs="Times New Roman"/>
                <w:b/>
                <w:bCs/>
                <w:sz w:val="20"/>
                <w:szCs w:val="20"/>
                <w:lang w:eastAsia="ar-SA"/>
              </w:rPr>
              <w:t>в</w:t>
            </w:r>
            <w:proofErr w:type="gramEnd"/>
            <w:r w:rsidRPr="008615CD">
              <w:rPr>
                <w:rFonts w:ascii="Times New Roman" w:eastAsia="Times New Roman" w:hAnsi="Times New Roman" w:cs="Times New Roman"/>
                <w:b/>
                <w:bCs/>
                <w:sz w:val="20"/>
                <w:szCs w:val="20"/>
                <w:lang w:eastAsia="ar-SA"/>
              </w:rPr>
              <w:t xml:space="preserve"> </w:t>
            </w:r>
            <w:proofErr w:type="gramStart"/>
            <w:r w:rsidRPr="008615CD">
              <w:rPr>
                <w:rFonts w:ascii="Times New Roman" w:eastAsia="Times New Roman" w:hAnsi="Times New Roman" w:cs="Times New Roman"/>
                <w:b/>
                <w:bCs/>
                <w:sz w:val="20"/>
                <w:szCs w:val="20"/>
                <w:lang w:eastAsia="ar-SA"/>
              </w:rPr>
              <w:t>Бокситогорском</w:t>
            </w:r>
            <w:proofErr w:type="gram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187650,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187602,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Волосовском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Волосовский</w:t>
            </w:r>
            <w:proofErr w:type="spellEnd"/>
            <w:r w:rsidRPr="008615CD">
              <w:rPr>
                <w:rFonts w:ascii="Times New Roman" w:eastAsia="Times New Roman" w:hAnsi="Times New Roman" w:cs="Times New Roman"/>
                <w:bCs/>
                <w:sz w:val="20"/>
                <w:szCs w:val="20"/>
                <w:lang w:eastAsia="ar-SA"/>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188410, Россия, Ленинградская обл., </w:t>
            </w:r>
            <w:proofErr w:type="spellStart"/>
            <w:r w:rsidRPr="008615CD">
              <w:rPr>
                <w:rFonts w:ascii="Times New Roman" w:eastAsia="Times New Roman" w:hAnsi="Times New Roman" w:cs="Times New Roman"/>
                <w:sz w:val="20"/>
                <w:szCs w:val="20"/>
              </w:rPr>
              <w:t>Волосовский</w:t>
            </w:r>
            <w:proofErr w:type="spellEnd"/>
            <w:r w:rsidRPr="008615CD">
              <w:rPr>
                <w:rFonts w:ascii="Times New Roman" w:eastAsia="Times New Roman" w:hAnsi="Times New Roman" w:cs="Times New Roman"/>
                <w:sz w:val="20"/>
                <w:szCs w:val="20"/>
              </w:rPr>
              <w:t xml:space="preserve"> район, </w:t>
            </w:r>
            <w:proofErr w:type="spellStart"/>
            <w:r w:rsidRPr="008615CD">
              <w:rPr>
                <w:rFonts w:ascii="Times New Roman" w:eastAsia="Times New Roman" w:hAnsi="Times New Roman" w:cs="Times New Roman"/>
                <w:sz w:val="20"/>
                <w:szCs w:val="20"/>
              </w:rPr>
              <w:t>г</w:t>
            </w:r>
            <w:proofErr w:type="gramStart"/>
            <w:r w:rsidRPr="008615CD">
              <w:rPr>
                <w:rFonts w:ascii="Times New Roman" w:eastAsia="Times New Roman" w:hAnsi="Times New Roman" w:cs="Times New Roman"/>
                <w:sz w:val="20"/>
                <w:szCs w:val="20"/>
              </w:rPr>
              <w:t>.В</w:t>
            </w:r>
            <w:proofErr w:type="gramEnd"/>
            <w:r w:rsidRPr="008615CD">
              <w:rPr>
                <w:rFonts w:ascii="Times New Roman" w:eastAsia="Times New Roman" w:hAnsi="Times New Roman" w:cs="Times New Roman"/>
                <w:sz w:val="20"/>
                <w:szCs w:val="20"/>
              </w:rPr>
              <w:t>олосово</w:t>
            </w:r>
            <w:proofErr w:type="spellEnd"/>
            <w:r w:rsidRPr="008615CD">
              <w:rPr>
                <w:rFonts w:ascii="Times New Roman" w:eastAsia="Times New Roman" w:hAnsi="Times New Roman" w:cs="Times New Roman"/>
                <w:sz w:val="20"/>
                <w:szCs w:val="20"/>
              </w:rPr>
              <w:t>,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Волховском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г. Всеволожск, ул. </w:t>
            </w:r>
            <w:proofErr w:type="spellStart"/>
            <w:r w:rsidRPr="008615CD">
              <w:rPr>
                <w:rFonts w:ascii="Times New Roman" w:eastAsia="Times New Roman" w:hAnsi="Times New Roman" w:cs="Times New Roman"/>
                <w:sz w:val="20"/>
                <w:szCs w:val="20"/>
              </w:rPr>
              <w:t>Пожвинская</w:t>
            </w:r>
            <w:proofErr w:type="spellEnd"/>
            <w:r w:rsidRPr="008615CD">
              <w:rPr>
                <w:rFonts w:ascii="Times New Roman" w:eastAsia="Times New Roman" w:hAnsi="Times New Roman" w:cs="Times New Roman"/>
                <w:sz w:val="20"/>
                <w:szCs w:val="20"/>
              </w:rPr>
              <w:t>,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«Сертолово»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 13-ый км автодороги "Кола". </w:t>
            </w:r>
            <w:proofErr w:type="spellStart"/>
            <w:r w:rsidRPr="008615CD">
              <w:rPr>
                <w:rFonts w:ascii="Times New Roman" w:eastAsia="Times New Roman" w:hAnsi="Times New Roman" w:cs="Times New Roman"/>
                <w:bCs/>
                <w:sz w:val="20"/>
                <w:szCs w:val="20"/>
                <w:lang w:eastAsia="ar-SA"/>
              </w:rPr>
              <w:t>Автополе</w:t>
            </w:r>
            <w:proofErr w:type="spellEnd"/>
            <w:r w:rsidRPr="008615CD">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Выборг, ул. </w:t>
            </w:r>
            <w:proofErr w:type="gramStart"/>
            <w:r w:rsidRPr="008615CD">
              <w:rPr>
                <w:rFonts w:ascii="Times New Roman" w:eastAsia="Times New Roman" w:hAnsi="Times New Roman" w:cs="Times New Roman"/>
                <w:bCs/>
                <w:sz w:val="20"/>
                <w:szCs w:val="20"/>
                <w:lang w:eastAsia="ar-SA"/>
              </w:rPr>
              <w:t>Вокзальная</w:t>
            </w:r>
            <w:proofErr w:type="gramEnd"/>
            <w:r w:rsidRPr="008615CD">
              <w:rPr>
                <w:rFonts w:ascii="Times New Roman" w:eastAsia="Times New Roman" w:hAnsi="Times New Roman" w:cs="Times New Roman"/>
                <w:bCs/>
                <w:sz w:val="20"/>
                <w:szCs w:val="20"/>
                <w:lang w:eastAsia="ar-SA"/>
              </w:rPr>
              <w:t>,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w:t>
            </w:r>
            <w:proofErr w:type="gramStart"/>
            <w:r w:rsidRPr="008615CD">
              <w:rPr>
                <w:rFonts w:ascii="Times New Roman" w:eastAsia="Times New Roman" w:hAnsi="Times New Roman" w:cs="Times New Roman"/>
                <w:sz w:val="20"/>
                <w:szCs w:val="20"/>
              </w:rPr>
              <w:t>Советская</w:t>
            </w:r>
            <w:proofErr w:type="gramEnd"/>
            <w:r w:rsidRPr="008615CD">
              <w:rPr>
                <w:rFonts w:ascii="Times New Roman" w:eastAsia="Times New Roman" w:hAnsi="Times New Roman" w:cs="Times New Roman"/>
                <w:sz w:val="20"/>
                <w:szCs w:val="20"/>
              </w:rPr>
              <w:t>,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302D5C">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w:t>
            </w:r>
            <w:proofErr w:type="gramStart"/>
            <w:r w:rsidRPr="008615CD">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615CD">
              <w:rPr>
                <w:rFonts w:ascii="Times New Roman" w:eastAsia="Times New Roman" w:hAnsi="Times New Roman" w:cs="Times New Roman"/>
                <w:sz w:val="20"/>
                <w:szCs w:val="20"/>
              </w:rPr>
              <w:t>пгт</w:t>
            </w:r>
            <w:proofErr w:type="spellEnd"/>
            <w:r w:rsidRPr="008615CD">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Кингисеппском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188480, Россия, Ленинградская область,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 xml:space="preserve"> район,  г.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Киришском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302D5C">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187110, Россия, Ленинградская область,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Лодейнопольском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 xml:space="preserve"> район, </w:t>
            </w:r>
            <w:proofErr w:type="spellStart"/>
            <w:r w:rsidRPr="008615CD">
              <w:rPr>
                <w:rFonts w:ascii="Times New Roman" w:eastAsia="Times New Roman" w:hAnsi="Times New Roman" w:cs="Times New Roman"/>
                <w:bCs/>
                <w:sz w:val="20"/>
                <w:szCs w:val="20"/>
                <w:lang w:eastAsia="ar-SA"/>
              </w:rPr>
              <w:t>г</w:t>
            </w:r>
            <w:proofErr w:type="gramStart"/>
            <w:r w:rsidRPr="008615CD">
              <w:rPr>
                <w:rFonts w:ascii="Times New Roman" w:eastAsia="Times New Roman" w:hAnsi="Times New Roman" w:cs="Times New Roman"/>
                <w:bCs/>
                <w:sz w:val="20"/>
                <w:szCs w:val="20"/>
                <w:lang w:eastAsia="ar-SA"/>
              </w:rPr>
              <w:t>.Л</w:t>
            </w:r>
            <w:proofErr w:type="gramEnd"/>
            <w:r w:rsidRPr="008615CD">
              <w:rPr>
                <w:rFonts w:ascii="Times New Roman" w:eastAsia="Times New Roman" w:hAnsi="Times New Roman" w:cs="Times New Roman"/>
                <w:bCs/>
                <w:sz w:val="20"/>
                <w:szCs w:val="20"/>
                <w:lang w:eastAsia="ar-SA"/>
              </w:rPr>
              <w:t>одейное</w:t>
            </w:r>
            <w:proofErr w:type="spellEnd"/>
            <w:r w:rsidRPr="008615CD">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Лужском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302D5C">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188230, Россия, Ленинградская область,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 xml:space="preserve"> район, г. Луга, ул. </w:t>
            </w:r>
            <w:proofErr w:type="spellStart"/>
            <w:r w:rsidRPr="008615CD">
              <w:rPr>
                <w:rFonts w:ascii="Times New Roman" w:eastAsia="Times New Roman" w:hAnsi="Times New Roman" w:cs="Times New Roman"/>
                <w:sz w:val="20"/>
                <w:szCs w:val="20"/>
              </w:rPr>
              <w:t>Миккели</w:t>
            </w:r>
            <w:proofErr w:type="spellEnd"/>
            <w:r w:rsidRPr="008615CD">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Подпорожском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proofErr w:type="spellStart"/>
            <w:r w:rsidRPr="008615CD">
              <w:rPr>
                <w:rFonts w:ascii="Times New Roman" w:eastAsia="Times New Roman" w:hAnsi="Times New Roman" w:cs="Times New Roman"/>
                <w:bCs/>
                <w:sz w:val="20"/>
                <w:szCs w:val="20"/>
                <w:lang w:eastAsia="ar-SA"/>
              </w:rPr>
              <w:t>Лодейнопольский</w:t>
            </w:r>
            <w:proofErr w:type="spellEnd"/>
            <w:proofErr w:type="gramStart"/>
            <w:r w:rsidRPr="008615CD">
              <w:rPr>
                <w:rFonts w:ascii="Times New Roman" w:eastAsia="Times New Roman" w:hAnsi="Times New Roman" w:cs="Times New Roman"/>
                <w:color w:val="000000"/>
                <w:sz w:val="20"/>
                <w:szCs w:val="20"/>
              </w:rPr>
              <w:t>»-</w:t>
            </w:r>
            <w:proofErr w:type="gramEnd"/>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615CD">
              <w:rPr>
                <w:rFonts w:ascii="Times New Roman" w:eastAsia="Calibri" w:hAnsi="Times New Roman" w:cs="Times New Roman"/>
                <w:b/>
                <w:bCs/>
                <w:sz w:val="20"/>
                <w:szCs w:val="20"/>
                <w:shd w:val="clear" w:color="auto" w:fill="FFFFFF"/>
                <w:lang w:eastAsia="en-US"/>
              </w:rPr>
              <w:t>в</w:t>
            </w:r>
            <w:proofErr w:type="gramEnd"/>
            <w:r w:rsidRPr="008615CD">
              <w:rPr>
                <w:rFonts w:ascii="Times New Roman" w:eastAsia="Calibri" w:hAnsi="Times New Roman" w:cs="Times New Roman"/>
                <w:b/>
                <w:sz w:val="20"/>
                <w:szCs w:val="20"/>
                <w:shd w:val="clear" w:color="auto" w:fill="FFFFFF"/>
                <w:lang w:eastAsia="en-US"/>
              </w:rPr>
              <w:t xml:space="preserve"> </w:t>
            </w:r>
            <w:proofErr w:type="gramStart"/>
            <w:r w:rsidRPr="008615CD">
              <w:rPr>
                <w:rFonts w:ascii="Times New Roman" w:eastAsia="Calibri" w:hAnsi="Times New Roman" w:cs="Times New Roman"/>
                <w:b/>
                <w:sz w:val="20"/>
                <w:szCs w:val="20"/>
                <w:shd w:val="clear" w:color="auto" w:fill="FFFFFF"/>
                <w:lang w:eastAsia="en-US"/>
              </w:rPr>
              <w:t>Приозерском</w:t>
            </w:r>
            <w:proofErr w:type="gram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Сланцевском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Сланцевский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615CD" w:rsidRPr="008615CD" w:rsidTr="00302D5C">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Сосновоборский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Тосненском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Тосно, ул. </w:t>
            </w:r>
            <w:proofErr w:type="gramStart"/>
            <w:r w:rsidRPr="008615CD">
              <w:rPr>
                <w:rFonts w:ascii="Times New Roman" w:eastAsia="Times New Roman" w:hAnsi="Times New Roman" w:cs="Times New Roman"/>
                <w:bCs/>
                <w:sz w:val="20"/>
                <w:szCs w:val="20"/>
                <w:lang w:eastAsia="ar-SA"/>
              </w:rPr>
              <w:t>Советская</w:t>
            </w:r>
            <w:proofErr w:type="gramEnd"/>
            <w:r w:rsidRPr="008615CD">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w:t>
            </w:r>
            <w:proofErr w:type="spellStart"/>
            <w:r w:rsidRPr="008615CD">
              <w:rPr>
                <w:rFonts w:ascii="Times New Roman" w:eastAsia="Times New Roman" w:hAnsi="Times New Roman" w:cs="Times New Roman"/>
                <w:bCs/>
                <w:sz w:val="20"/>
                <w:szCs w:val="20"/>
                <w:lang w:eastAsia="ar-SA"/>
              </w:rPr>
              <w:t>Тельмановский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302D5C">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ул. Смольного, д. 3,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пр. Бакунина, д. 5,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615CD">
              <w:rPr>
                <w:rFonts w:ascii="Times New Roman" w:eastAsia="Calibri" w:hAnsi="Times New Roman" w:cs="Times New Roman"/>
                <w:color w:val="000000"/>
                <w:sz w:val="20"/>
                <w:szCs w:val="20"/>
                <w:lang w:eastAsia="ar-SA"/>
              </w:rPr>
              <w:t>пн-чт</w:t>
            </w:r>
            <w:proofErr w:type="spellEnd"/>
            <w:r w:rsidRPr="008615CD">
              <w:rPr>
                <w:rFonts w:ascii="Times New Roman" w:eastAsia="Calibri" w:hAnsi="Times New Roman" w:cs="Times New Roman"/>
                <w:color w:val="000000"/>
                <w:sz w:val="20"/>
                <w:szCs w:val="20"/>
                <w:lang w:eastAsia="ar-SA"/>
              </w:rPr>
              <w:t xml:space="preserve">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перерыв с</w:t>
            </w:r>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615CD">
              <w:rPr>
                <w:rFonts w:ascii="Times New Roman" w:eastAsia="Calibri" w:hAnsi="Times New Roman" w:cs="Times New Roman"/>
                <w:color w:val="000000"/>
                <w:sz w:val="20"/>
                <w:szCs w:val="20"/>
                <w:lang w:eastAsia="ar-SA"/>
              </w:rPr>
              <w:t>сб</w:t>
            </w:r>
            <w:proofErr w:type="spellEnd"/>
            <w:proofErr w:type="gramEnd"/>
            <w:r w:rsidRPr="008615CD">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rPr>
          <w:rFonts w:eastAsiaTheme="minorHAnsi"/>
          <w:lang w:eastAsia="en-US"/>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3" w:name="P582"/>
      <w:bookmarkEnd w:id="43"/>
      <w:r>
        <w:t xml:space="preserve">                                 </w:t>
      </w:r>
    </w:p>
    <w:p w:rsidR="005A1A1E" w:rsidRDefault="005A1A1E" w:rsidP="005A1A1E">
      <w:pPr>
        <w:pStyle w:val="ConsPlusNonformat"/>
        <w:jc w:val="both"/>
      </w:pPr>
      <w:bookmarkStart w:id="44" w:name="P702"/>
      <w:bookmarkEnd w:id="44"/>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lastRenderedPageBreak/>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 xml:space="preserve">в </w:t>
      </w:r>
      <w:proofErr w:type="spellStart"/>
      <w:r>
        <w:t>т.ч</w:t>
      </w:r>
      <w:proofErr w:type="spellEnd"/>
      <w:r>
        <w:t>.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07" w:rsidRDefault="00260407" w:rsidP="00F0788F">
      <w:pPr>
        <w:spacing w:after="0" w:line="240" w:lineRule="auto"/>
      </w:pPr>
      <w:r>
        <w:separator/>
      </w:r>
    </w:p>
  </w:endnote>
  <w:endnote w:type="continuationSeparator" w:id="0">
    <w:p w:rsidR="00260407" w:rsidRDefault="00260407"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EndPr/>
    <w:sdtContent>
      <w:p w:rsidR="00260407" w:rsidRDefault="00260407">
        <w:pPr>
          <w:pStyle w:val="a6"/>
          <w:jc w:val="center"/>
        </w:pPr>
        <w:r>
          <w:fldChar w:fldCharType="begin"/>
        </w:r>
        <w:r>
          <w:instrText>PAGE   \* MERGEFORMAT</w:instrText>
        </w:r>
        <w:r>
          <w:fldChar w:fldCharType="separate"/>
        </w:r>
        <w:r w:rsidR="00102495">
          <w:rPr>
            <w:noProof/>
          </w:rPr>
          <w:t>30</w:t>
        </w:r>
        <w:r>
          <w:fldChar w:fldCharType="end"/>
        </w:r>
      </w:p>
    </w:sdtContent>
  </w:sdt>
  <w:p w:rsidR="00260407" w:rsidRDefault="002604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07" w:rsidRDefault="00260407" w:rsidP="00F0788F">
      <w:pPr>
        <w:spacing w:after="0" w:line="240" w:lineRule="auto"/>
      </w:pPr>
      <w:r>
        <w:separator/>
      </w:r>
    </w:p>
  </w:footnote>
  <w:footnote w:type="continuationSeparator" w:id="0">
    <w:p w:rsidR="00260407" w:rsidRDefault="00260407"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0BD9"/>
    <w:rsid w:val="0003047C"/>
    <w:rsid w:val="000407D2"/>
    <w:rsid w:val="0004787B"/>
    <w:rsid w:val="0006121C"/>
    <w:rsid w:val="00075EBC"/>
    <w:rsid w:val="00090D31"/>
    <w:rsid w:val="000A0497"/>
    <w:rsid w:val="000A6424"/>
    <w:rsid w:val="000D56D4"/>
    <w:rsid w:val="000D5BA1"/>
    <w:rsid w:val="000D7BE8"/>
    <w:rsid w:val="000E16E8"/>
    <w:rsid w:val="000F410C"/>
    <w:rsid w:val="00102495"/>
    <w:rsid w:val="00107D03"/>
    <w:rsid w:val="00107E11"/>
    <w:rsid w:val="00155C51"/>
    <w:rsid w:val="001631BB"/>
    <w:rsid w:val="00170798"/>
    <w:rsid w:val="00174A9D"/>
    <w:rsid w:val="00175F33"/>
    <w:rsid w:val="001C5336"/>
    <w:rsid w:val="001E552D"/>
    <w:rsid w:val="002007C8"/>
    <w:rsid w:val="0020714A"/>
    <w:rsid w:val="002307EB"/>
    <w:rsid w:val="00260407"/>
    <w:rsid w:val="00280C3C"/>
    <w:rsid w:val="0029723A"/>
    <w:rsid w:val="002A1FA5"/>
    <w:rsid w:val="002C07F8"/>
    <w:rsid w:val="002E1082"/>
    <w:rsid w:val="002F575D"/>
    <w:rsid w:val="00301F17"/>
    <w:rsid w:val="00302D5C"/>
    <w:rsid w:val="00326CB5"/>
    <w:rsid w:val="00333E9F"/>
    <w:rsid w:val="00367CE5"/>
    <w:rsid w:val="003763D5"/>
    <w:rsid w:val="003826EB"/>
    <w:rsid w:val="003B56E0"/>
    <w:rsid w:val="003D34AF"/>
    <w:rsid w:val="003E05E9"/>
    <w:rsid w:val="003E1874"/>
    <w:rsid w:val="003F2E0C"/>
    <w:rsid w:val="00422C5F"/>
    <w:rsid w:val="00446079"/>
    <w:rsid w:val="00467564"/>
    <w:rsid w:val="004765F4"/>
    <w:rsid w:val="0048346F"/>
    <w:rsid w:val="0048670A"/>
    <w:rsid w:val="004B0734"/>
    <w:rsid w:val="004B49D9"/>
    <w:rsid w:val="004B608C"/>
    <w:rsid w:val="004C2C3E"/>
    <w:rsid w:val="004C5745"/>
    <w:rsid w:val="005032DF"/>
    <w:rsid w:val="005118B7"/>
    <w:rsid w:val="00521EFC"/>
    <w:rsid w:val="00542598"/>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B795D"/>
    <w:rsid w:val="006F755C"/>
    <w:rsid w:val="0072414D"/>
    <w:rsid w:val="00724BB6"/>
    <w:rsid w:val="007302D4"/>
    <w:rsid w:val="007330C0"/>
    <w:rsid w:val="00745095"/>
    <w:rsid w:val="007537D9"/>
    <w:rsid w:val="00755F1B"/>
    <w:rsid w:val="00757E69"/>
    <w:rsid w:val="007676A7"/>
    <w:rsid w:val="00773A8E"/>
    <w:rsid w:val="00773CE4"/>
    <w:rsid w:val="007760FE"/>
    <w:rsid w:val="00777BCF"/>
    <w:rsid w:val="007916A7"/>
    <w:rsid w:val="00797AB4"/>
    <w:rsid w:val="007B601C"/>
    <w:rsid w:val="007C64B5"/>
    <w:rsid w:val="007E4143"/>
    <w:rsid w:val="007E720A"/>
    <w:rsid w:val="007F4018"/>
    <w:rsid w:val="008615CD"/>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278A6"/>
    <w:rsid w:val="00A51910"/>
    <w:rsid w:val="00AB1081"/>
    <w:rsid w:val="00AC34CF"/>
    <w:rsid w:val="00AC7CFE"/>
    <w:rsid w:val="00AE136C"/>
    <w:rsid w:val="00AF61F7"/>
    <w:rsid w:val="00B06425"/>
    <w:rsid w:val="00B200B1"/>
    <w:rsid w:val="00B31167"/>
    <w:rsid w:val="00B407C4"/>
    <w:rsid w:val="00B56242"/>
    <w:rsid w:val="00B91285"/>
    <w:rsid w:val="00B96A88"/>
    <w:rsid w:val="00BA43CB"/>
    <w:rsid w:val="00BB04D7"/>
    <w:rsid w:val="00BC39FD"/>
    <w:rsid w:val="00BE2609"/>
    <w:rsid w:val="00C20C44"/>
    <w:rsid w:val="00C22F88"/>
    <w:rsid w:val="00C32C26"/>
    <w:rsid w:val="00C60BF1"/>
    <w:rsid w:val="00C707C8"/>
    <w:rsid w:val="00C75EE1"/>
    <w:rsid w:val="00C84B13"/>
    <w:rsid w:val="00C85215"/>
    <w:rsid w:val="00C93CEC"/>
    <w:rsid w:val="00C95420"/>
    <w:rsid w:val="00CA3323"/>
    <w:rsid w:val="00CB7E30"/>
    <w:rsid w:val="00CE5265"/>
    <w:rsid w:val="00CF548A"/>
    <w:rsid w:val="00D22C33"/>
    <w:rsid w:val="00D31DEF"/>
    <w:rsid w:val="00D33A97"/>
    <w:rsid w:val="00D36B8F"/>
    <w:rsid w:val="00D500EE"/>
    <w:rsid w:val="00D6670C"/>
    <w:rsid w:val="00D71716"/>
    <w:rsid w:val="00D8580E"/>
    <w:rsid w:val="00D93663"/>
    <w:rsid w:val="00DB3A43"/>
    <w:rsid w:val="00DD644C"/>
    <w:rsid w:val="00E308BC"/>
    <w:rsid w:val="00E41A76"/>
    <w:rsid w:val="00E73BCC"/>
    <w:rsid w:val="00E91356"/>
    <w:rsid w:val="00E94626"/>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7365C"/>
    <w:rsid w:val="00F84EDF"/>
    <w:rsid w:val="00F969AC"/>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F0E7DDF2C5221CE9EC1B894FB59E603F14B57FEA23434839CC68E6B6A2dCv3O"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0946-E996-4121-9577-1FF04D82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10845</Words>
  <Characters>61819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11</cp:revision>
  <cp:lastPrinted>2020-02-10T14:25:00Z</cp:lastPrinted>
  <dcterms:created xsi:type="dcterms:W3CDTF">2018-04-17T07:40:00Z</dcterms:created>
  <dcterms:modified xsi:type="dcterms:W3CDTF">2020-02-10T14:25:00Z</dcterms:modified>
</cp:coreProperties>
</file>